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90C" w:rsidRPr="00180F2D" w:rsidRDefault="0028105B" w:rsidP="00C0113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80F2D">
        <w:rPr>
          <w:rFonts w:ascii="Times New Roman" w:hAnsi="Times New Roman" w:cs="Times New Roman"/>
          <w:b/>
          <w:sz w:val="20"/>
          <w:szCs w:val="20"/>
        </w:rPr>
        <w:t>ДОГОВОР</w:t>
      </w:r>
      <w:r w:rsidR="007F190C" w:rsidRPr="00180F2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90C1F" w:rsidRPr="00180F2D" w:rsidRDefault="007F190C" w:rsidP="00C0113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 предоставлении мест для прохождения </w:t>
      </w:r>
    </w:p>
    <w:p w:rsidR="007F190C" w:rsidRPr="00180F2D" w:rsidRDefault="007F190C" w:rsidP="00C0113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практики </w:t>
      </w:r>
      <w:r w:rsidR="00362F0C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обучающимися</w:t>
      </w:r>
    </w:p>
    <w:p w:rsidR="007F190C" w:rsidRPr="00180F2D" w:rsidRDefault="007F190C" w:rsidP="00C0113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F190C" w:rsidRPr="00180F2D" w:rsidRDefault="007F190C" w:rsidP="00C01134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г. Иркутск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</w:t>
      </w:r>
      <w:r w:rsidR="0028105B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</w:t>
      </w:r>
      <w:r w:rsidR="00B51AAA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</w:t>
      </w:r>
      <w:proofErr w:type="gramStart"/>
      <w:r w:rsidR="00EA651B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«</w:t>
      </w:r>
      <w:proofErr w:type="gramEnd"/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____» __________ 20_</w:t>
      </w:r>
      <w:r w:rsidR="00B51AAA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_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_ г.</w:t>
      </w:r>
    </w:p>
    <w:p w:rsidR="008205BF" w:rsidRDefault="007F190C" w:rsidP="00C0113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Федеральное государственное бюджетное образовательное учреждение высшего образования «Байкальский государственный университет»,</w:t>
      </w:r>
      <w:r w:rsidR="008205BF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именуемое в дальнейшем «Университет», в лице Озерниковой Татьяны Георгиевны, </w:t>
      </w:r>
      <w:r w:rsidR="00CE7DAA" w:rsidRPr="00CE7DAA">
        <w:rPr>
          <w:rFonts w:ascii="Times New Roman" w:hAnsi="Times New Roman" w:cs="Times New Roman"/>
          <w:color w:val="000000" w:themeColor="text1"/>
          <w:sz w:val="20"/>
          <w:szCs w:val="20"/>
        </w:rPr>
        <w:t>действующей на основании Устава и приказа ректора № 43 от 01 марта 2017 г</w:t>
      </w:r>
      <w:bookmarkStart w:id="0" w:name="_GoBack"/>
      <w:bookmarkEnd w:id="0"/>
      <w:r w:rsidR="003F1FFE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8205BF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, с одной стороны, и ________________</w:t>
      </w:r>
      <w:r w:rsidR="003F1FFE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_________</w:t>
      </w:r>
      <w:r w:rsidR="008205BF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___________________________, именуемый(-</w:t>
      </w:r>
      <w:proofErr w:type="spellStart"/>
      <w:r w:rsidR="008205BF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ая</w:t>
      </w:r>
      <w:proofErr w:type="spellEnd"/>
      <w:r w:rsidR="008205BF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;-</w:t>
      </w:r>
      <w:proofErr w:type="spellStart"/>
      <w:r w:rsidR="008205BF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ое</w:t>
      </w:r>
      <w:proofErr w:type="spellEnd"/>
      <w:r w:rsidR="008205BF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) в дальнейшем «Организация», в лице ___________________________________________, действующего на основании ___________________________________________, с другой стороны, а совместно именуемые «Стороны», руководствуясь п. п. 6-</w:t>
      </w:r>
      <w:r w:rsidR="00AB350A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="008205BF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ст. 13 Федерального закона от 29</w:t>
      </w:r>
      <w:r w:rsidR="003F1FFE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декабря </w:t>
      </w:r>
      <w:r w:rsidR="008205BF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2012 </w:t>
      </w:r>
      <w:r w:rsidR="003F1FFE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г. </w:t>
      </w:r>
      <w:r w:rsidR="008205BF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№ 273-ФЗ «Об образовании в Российской Федерации», </w:t>
      </w:r>
      <w:r w:rsidR="003F1FFE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="008205BF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оложением о </w:t>
      </w:r>
      <w:r w:rsidR="00557CA2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практике обучающихся, осваивающих основные </w:t>
      </w:r>
      <w:r w:rsidR="006A4FBB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профессиональные</w:t>
      </w:r>
      <w:r w:rsidR="00557CA2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образовательные программы высшего образования</w:t>
      </w:r>
      <w:r w:rsidR="008205BF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утв. </w:t>
      </w:r>
      <w:r w:rsidR="003F1FFE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="008205BF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риказом Министерства образования Российской Федерации от </w:t>
      </w:r>
      <w:r w:rsidR="00557CA2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27</w:t>
      </w:r>
      <w:r w:rsidR="003F1FFE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57CA2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ноября</w:t>
      </w:r>
      <w:r w:rsidR="003F1FFE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A651B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20</w:t>
      </w:r>
      <w:r w:rsidR="00557CA2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15</w:t>
      </w:r>
      <w:r w:rsidR="00EA651B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F1FFE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г. </w:t>
      </w:r>
      <w:r w:rsidR="00EA651B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№ 1</w:t>
      </w:r>
      <w:r w:rsidR="00557CA2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383</w:t>
      </w:r>
      <w:r w:rsidR="00EA651B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, заключили настоящий</w:t>
      </w:r>
      <w:r w:rsidR="008205BF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A651B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Договор</w:t>
      </w:r>
      <w:r w:rsidR="008205BF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 нижеследующем: </w:t>
      </w:r>
    </w:p>
    <w:p w:rsidR="00B51A2B" w:rsidRPr="00180F2D" w:rsidRDefault="00B51A2B" w:rsidP="00C0113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F190C" w:rsidRPr="00180F2D" w:rsidRDefault="008205BF" w:rsidP="00C0113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Предмет </w:t>
      </w:r>
      <w:r w:rsidR="00F61DE9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Договора</w:t>
      </w:r>
    </w:p>
    <w:p w:rsidR="008205BF" w:rsidRDefault="008205BF" w:rsidP="00C01134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соответствии с настоящим </w:t>
      </w:r>
      <w:r w:rsidR="0028105B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Договором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Организация обязуется организовать </w:t>
      </w:r>
      <w:r w:rsidR="00C01367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обучающимся</w:t>
      </w:r>
      <w:r w:rsidR="00753FAD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Университета 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="004B6612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="004B6612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х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ож</w:t>
      </w:r>
      <w:r w:rsidR="004B6612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д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ение учебной</w:t>
      </w:r>
      <w:r w:rsidR="00C01367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</w:t>
      </w:r>
      <w:r w:rsidR="00362F0C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/или</w:t>
      </w:r>
      <w:r w:rsidR="00C01367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производственной</w:t>
      </w:r>
      <w:r w:rsidR="00CC05DC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практик</w:t>
      </w:r>
      <w:r w:rsidR="007D3D7E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="00C01367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B51A2B" w:rsidRPr="00B51A2B" w:rsidRDefault="00B51A2B" w:rsidP="00B51A2B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205BF" w:rsidRPr="00180F2D" w:rsidRDefault="008205BF" w:rsidP="00C0113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Обязательства Сторон</w:t>
      </w:r>
    </w:p>
    <w:p w:rsidR="008205BF" w:rsidRPr="00180F2D" w:rsidRDefault="008205BF" w:rsidP="00C01134">
      <w:pPr>
        <w:pStyle w:val="a3"/>
        <w:numPr>
          <w:ilvl w:val="1"/>
          <w:numId w:val="1"/>
        </w:numPr>
        <w:spacing w:after="0" w:line="240" w:lineRule="auto"/>
        <w:ind w:left="709" w:hanging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Организация обязуется: </w:t>
      </w:r>
    </w:p>
    <w:p w:rsidR="0028105B" w:rsidRPr="00180F2D" w:rsidRDefault="00A27D64" w:rsidP="00C01134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Предоставлять Университету места для </w:t>
      </w:r>
      <w:r w:rsidR="003F1FFE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прохождения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01367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обучающимися</w:t>
      </w:r>
      <w:r w:rsidR="00772275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53FAD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учебной</w:t>
      </w:r>
      <w:r w:rsidR="00C01367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</w:t>
      </w:r>
      <w:r w:rsidR="00362F0C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/или</w:t>
      </w:r>
      <w:r w:rsidR="007D3D7E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производственной </w:t>
      </w:r>
      <w:r w:rsidR="00753FAD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практики 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периоды и в количестве, определенные в календарном </w:t>
      </w:r>
      <w:r w:rsidR="00C01367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учебном графике</w:t>
      </w:r>
      <w:r w:rsidR="0028105B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6A6112" w:rsidRPr="00180F2D" w:rsidRDefault="006A6112" w:rsidP="00C01134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Предоставлять </w:t>
      </w:r>
      <w:r w:rsidR="00C01367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обучающимся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места работы в соответствии с программой, обеспечивающие наибольшую эффективность прохождения практики. </w:t>
      </w:r>
    </w:p>
    <w:p w:rsidR="006A6112" w:rsidRPr="00180F2D" w:rsidRDefault="006A6112" w:rsidP="00C01134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Назначить квалифицированных специалистов для руководства практикой в подразделениях Организации. </w:t>
      </w:r>
    </w:p>
    <w:p w:rsidR="006A6112" w:rsidRPr="00180F2D" w:rsidRDefault="006A6112" w:rsidP="00C01134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Создать необходимые условия для получения </w:t>
      </w:r>
      <w:r w:rsidR="00C01367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обучающимися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знаний по </w:t>
      </w:r>
      <w:r w:rsidR="001E3E7F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направлению подготовки</w:t>
      </w:r>
      <w:r w:rsidR="00C01367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E3E7F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специальности</w:t>
      </w:r>
      <w:r w:rsidR="001E3E7F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:rsidR="006A6112" w:rsidRPr="00180F2D" w:rsidRDefault="006A6112" w:rsidP="00C01134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Создать необходимые условия для выполнения </w:t>
      </w:r>
      <w:r w:rsidR="00C01367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обучающимися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программы </w:t>
      </w:r>
      <w:r w:rsidR="00772275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практики.</w:t>
      </w:r>
    </w:p>
    <w:p w:rsidR="006A6112" w:rsidRPr="00180F2D" w:rsidRDefault="006A6112" w:rsidP="00C01134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Не допускать использования </w:t>
      </w:r>
      <w:r w:rsidR="00C01367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обучающихся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-практикантов на должностях, не предусмотренных программой практики и не имеющих отношения к </w:t>
      </w:r>
      <w:r w:rsidR="000A252A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направлению подготовки (специальности)</w:t>
      </w:r>
      <w:r w:rsidR="00C01367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обучающихся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:rsidR="006A6112" w:rsidRPr="00180F2D" w:rsidRDefault="006A6112" w:rsidP="00C01134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Обеспечить </w:t>
      </w:r>
      <w:r w:rsidR="00C01367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обучающимся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условия безопасной работы на каждом рабочем месте. </w:t>
      </w:r>
    </w:p>
    <w:p w:rsidR="006A6112" w:rsidRPr="00180F2D" w:rsidRDefault="00B55EAA" w:rsidP="00C01134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Проводить обязательные инструктажи по охране труда: вводный и на рабочем месте с оформлением установленной документации; в необходимых случаях проводить обучение </w:t>
      </w:r>
      <w:r w:rsidR="00C01367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обучающихся</w:t>
      </w:r>
      <w:r w:rsidR="00F61DE9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-практикантов безопасным метода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 работы. </w:t>
      </w:r>
    </w:p>
    <w:p w:rsidR="00036ED6" w:rsidRPr="00180F2D" w:rsidRDefault="00036ED6" w:rsidP="00C01134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Предоставить </w:t>
      </w:r>
      <w:r w:rsidR="00C01367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обучающимся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-практикантам и руководителям практики со стороны Университета возможность пользоваться лабораториями, кабинетами, мастерскими, библиотекой, чертежами и чертежными принадлежностями, технической, экономической и другой документацией в подразделениях Организации, необходимы</w:t>
      </w:r>
      <w:r w:rsidR="007D3D7E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ми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для успешного освоения студентами программ</w:t>
      </w:r>
      <w:r w:rsidR="00362F0C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практик и выполнения ими </w:t>
      </w:r>
      <w:r w:rsidR="00C93F08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индивидуальных заданий. </w:t>
      </w:r>
    </w:p>
    <w:p w:rsidR="00C93F08" w:rsidRPr="00180F2D" w:rsidRDefault="00C93F08" w:rsidP="00C01134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Обо всех случаях нарушения </w:t>
      </w:r>
      <w:r w:rsidR="00C01367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обучающимися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трудовой дисциплины и правил внутреннего распорядка Организации сообщать в Университет. </w:t>
      </w:r>
    </w:p>
    <w:p w:rsidR="00D35825" w:rsidRPr="00180F2D" w:rsidRDefault="00D35825" w:rsidP="00C01134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Предоставить </w:t>
      </w:r>
      <w:r w:rsidR="00EA084A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обучающимся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-практикантам документы (копии), требующиеся для подготовки отчета по практике, если они не содержат коммерческой, государственной тайны или иной охраняемой законом тайны.</w:t>
      </w:r>
    </w:p>
    <w:p w:rsidR="00F703A6" w:rsidRPr="00180F2D" w:rsidRDefault="00F703A6" w:rsidP="00C01134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 окончании практики дать </w:t>
      </w:r>
      <w:r w:rsidR="001E3E7F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отзыв (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характеристику</w:t>
      </w:r>
      <w:r w:rsidR="001E3E7F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каждого </w:t>
      </w:r>
      <w:r w:rsidR="00145E15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обучающегося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-практиканта с отражением качества подготовленного им отчета. </w:t>
      </w:r>
    </w:p>
    <w:p w:rsidR="00F703A6" w:rsidRPr="00180F2D" w:rsidRDefault="00F703A6" w:rsidP="00C01134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Выдать практикантам составленные ими отчеты по практике, а в случае необходимости направить их в Университет в установленном порядке непосредственно после окончания практики. </w:t>
      </w:r>
    </w:p>
    <w:p w:rsidR="005F1E1A" w:rsidRPr="00180F2D" w:rsidRDefault="005F1E1A" w:rsidP="00C011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2.1.14.</w:t>
      </w:r>
      <w:r w:rsidR="00FB0AC7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Принять необходимые правовые, организационные и технические меры для соблюдения конфиденциальности и обеспечения безопасности персональных данных при их обработке, а также соблюдать иные требования, установленные ст.19 ФЗ №152-ФЗ от 27.07.2006 г. «О персональных данных» в отношении персональных данных, полученных в связи с исполнением Договора. Обязательства по проведению обработки персональных данных действует до момента принятия Организацией решения об уничтожении персональных данных, полученных в результате исполнения Договора, или письменного отзыва согласия на обработку персональных данных практикантов.</w:t>
      </w:r>
    </w:p>
    <w:p w:rsidR="00C65BF1" w:rsidRPr="00180F2D" w:rsidRDefault="0017313A" w:rsidP="00C01134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65BF1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Университет обязуется: </w:t>
      </w:r>
    </w:p>
    <w:p w:rsidR="00C65BF1" w:rsidRPr="00180F2D" w:rsidRDefault="006822CC" w:rsidP="00C01134">
      <w:pPr>
        <w:pStyle w:val="a3"/>
        <w:numPr>
          <w:ilvl w:val="2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Согласовать с Организацией программу практики и календарные графики прохождения практики. </w:t>
      </w:r>
    </w:p>
    <w:p w:rsidR="006822CC" w:rsidRPr="00180F2D" w:rsidRDefault="006822CC" w:rsidP="00C01134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Предоставить Организации список </w:t>
      </w:r>
      <w:r w:rsidR="00145E15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обучающихся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направляемых на практику не позднее чем за ______ дней до начала практики. </w:t>
      </w:r>
    </w:p>
    <w:p w:rsidR="00C40379" w:rsidRPr="00180F2D" w:rsidRDefault="0055266B" w:rsidP="00C01134">
      <w:pPr>
        <w:pStyle w:val="a3"/>
        <w:numPr>
          <w:ilvl w:val="2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822CC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Направить в Организацию </w:t>
      </w:r>
      <w:r w:rsidR="00145E15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обучающихся</w:t>
      </w:r>
      <w:r w:rsidR="006822CC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сроки, пре</w:t>
      </w:r>
      <w:r w:rsidR="00F93C88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дусмотренные календарным </w:t>
      </w:r>
      <w:r w:rsidR="00145E15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графиком</w:t>
      </w:r>
      <w:r w:rsidR="00F93C88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822CC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проведения практики.</w:t>
      </w:r>
      <w:r w:rsidR="000A252A" w:rsidRPr="00180F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0A252A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Назначить обучающемуся-практиканту руководителя практикой. </w:t>
      </w:r>
      <w:r w:rsidR="006822CC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C40379" w:rsidRPr="00180F2D" w:rsidRDefault="00C40379" w:rsidP="00C01134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Выделить в качестве руководителей практики наиболее квалифицированных преподавателей. </w:t>
      </w:r>
    </w:p>
    <w:p w:rsidR="009526D1" w:rsidRPr="00180F2D" w:rsidRDefault="00C40379" w:rsidP="00C01134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Обеспечить соблюдение </w:t>
      </w:r>
      <w:r w:rsidR="00145E15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обучающимися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трудовой дисциплины и правил внутреннего трудового распорядка, обязательных для работников Организации. </w:t>
      </w:r>
    </w:p>
    <w:p w:rsidR="00BB2EA5" w:rsidRPr="00180F2D" w:rsidRDefault="009526D1" w:rsidP="00C01134">
      <w:pPr>
        <w:pStyle w:val="a3"/>
        <w:numPr>
          <w:ilvl w:val="2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В случае необходимости оказывать работникам Организации методическую помощь в организации и проведении практики.</w:t>
      </w:r>
      <w:r w:rsidR="009A55E6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8287E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</w:p>
    <w:p w:rsidR="006822CC" w:rsidRPr="00180F2D" w:rsidRDefault="00BB2EA5" w:rsidP="00C0113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Ответственность Сторон и форс-мажорные обстоятельства</w:t>
      </w:r>
    </w:p>
    <w:p w:rsidR="005709D9" w:rsidRPr="00180F2D" w:rsidRDefault="00CE4B0C" w:rsidP="00C01134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 За неисполнение или ненадлежащее исполнение обязательств по настоящему </w:t>
      </w:r>
      <w:r w:rsidR="00B61DBB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Договору 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Сторон</w:t>
      </w:r>
      <w:r w:rsidR="00B61DBB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ы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несут ответственность, предусмотренную настоящим </w:t>
      </w:r>
      <w:r w:rsidR="004D2489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Договором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</w:t>
      </w:r>
      <w:r w:rsidR="00061CA8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действующим законодательством Российской Федерации.</w:t>
      </w:r>
      <w:r w:rsidR="005709D9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5709D9" w:rsidRPr="00180F2D" w:rsidRDefault="005709D9" w:rsidP="00C01134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Стороны освобождаются от ответственности за частичное или полное неисполнение обязательств по настоящему </w:t>
      </w:r>
      <w:r w:rsidR="00B61DBB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Договору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если это неисполнение явилось следствием обстоятельств непреодолимой силы, возникших после заключения настоящего </w:t>
      </w:r>
      <w:r w:rsidR="00B61DBB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Договора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результате обстоятельств чрезвычайного характера, которые Стороны не могли предвидеть или предотвратить. </w:t>
      </w:r>
    </w:p>
    <w:p w:rsidR="005709D9" w:rsidRPr="00180F2D" w:rsidRDefault="005709D9" w:rsidP="00C01134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 наступлении обстоятельств, указанных в п. 3.2. настоящего </w:t>
      </w:r>
      <w:r w:rsidR="00B61DBB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Договора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каждая Сторона должна без промедления известить о них в письменном виде другую Сторону. </w:t>
      </w:r>
    </w:p>
    <w:p w:rsidR="009E25C1" w:rsidRPr="00180F2D" w:rsidRDefault="005709D9" w:rsidP="00C0113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Извещение должно содержать данные о характере обстоятельств, а также официальные документы, удостоверяющие наличие этих обстоятельств и, по возмо</w:t>
      </w:r>
      <w:r w:rsidR="00B61DBB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жности, дающие оценку их влияния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возможность исполнения Стороной своих обстоятельств по настоящему </w:t>
      </w:r>
      <w:r w:rsidR="00B61DBB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Договору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:rsidR="009E25C1" w:rsidRPr="00180F2D" w:rsidRDefault="005709D9" w:rsidP="00C01134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61CA8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E25C1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случае наступления обстоятельств, </w:t>
      </w:r>
      <w:r w:rsidR="007D3D7E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указанных</w:t>
      </w:r>
      <w:r w:rsidR="009E25C1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п. 3.2. настоящего </w:t>
      </w:r>
      <w:r w:rsidR="00B61DBB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Договора</w:t>
      </w:r>
      <w:r w:rsidR="009E25C1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срок выполнения Стороной обстоятельств по настоящему </w:t>
      </w:r>
      <w:r w:rsidR="00B61DBB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Договору</w:t>
      </w:r>
      <w:r w:rsidR="009E25C1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отодвигается соразмерно времени, в течение которого действуют эти обстоятельства и их последствия. </w:t>
      </w:r>
    </w:p>
    <w:p w:rsidR="006D249E" w:rsidRDefault="00051738" w:rsidP="00C01134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E25C1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Если наступившие обстоятельства,</w:t>
      </w:r>
      <w:r w:rsidR="007841FF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D7E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указанные</w:t>
      </w:r>
      <w:r w:rsidR="007841FF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п. 3.2. настоящего </w:t>
      </w:r>
      <w:r w:rsidR="00B61DBB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Договора</w:t>
      </w:r>
      <w:r w:rsidR="007841FF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</w:t>
      </w:r>
      <w:r w:rsidR="00B61DBB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Договора</w:t>
      </w:r>
      <w:r w:rsidR="007841FF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:rsidR="00B51A2B" w:rsidRPr="00B51A2B" w:rsidRDefault="00B51A2B" w:rsidP="00B51A2B">
      <w:pPr>
        <w:tabs>
          <w:tab w:val="left" w:pos="567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E4B0C" w:rsidRPr="00180F2D" w:rsidRDefault="006D249E" w:rsidP="00C0113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Разрешение споров</w:t>
      </w:r>
    </w:p>
    <w:p w:rsidR="006D249E" w:rsidRPr="00180F2D" w:rsidRDefault="006D249E" w:rsidP="00C01134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Все споры и разногласия, которые могут возникнуть при исполнении условий настоящего </w:t>
      </w:r>
      <w:r w:rsidR="00275382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Договора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Стороны будут стремиться разрешать путем переговоров. </w:t>
      </w:r>
    </w:p>
    <w:p w:rsidR="00B51A2B" w:rsidRDefault="006D249E" w:rsidP="00C01134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Споры, не урегулированные путем переговоров, разрешаются в судебном порядке, установленном действующим законодательством Российской Федерации.</w:t>
      </w:r>
    </w:p>
    <w:p w:rsidR="006D249E" w:rsidRPr="00B51A2B" w:rsidRDefault="006D249E" w:rsidP="00B51A2B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51A2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6D249E" w:rsidRPr="00180F2D" w:rsidRDefault="006D249E" w:rsidP="00C0113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Срок действия </w:t>
      </w:r>
      <w:r w:rsidR="00275382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Договора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:rsidR="006D249E" w:rsidRPr="00180F2D" w:rsidRDefault="006D249E" w:rsidP="00C01134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Порядок изменения и расторжения </w:t>
      </w:r>
      <w:r w:rsidR="00275382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Договора</w:t>
      </w:r>
    </w:p>
    <w:p w:rsidR="006D249E" w:rsidRPr="00180F2D" w:rsidRDefault="00275382" w:rsidP="00C01134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D249E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Настоящ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ий</w:t>
      </w:r>
      <w:r w:rsidR="006D249E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Договор</w:t>
      </w:r>
      <w:r w:rsidR="006D249E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вступает в силу с момента 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его </w:t>
      </w:r>
      <w:r w:rsidR="006D249E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подписания Сторонами и действует 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до ____________</w:t>
      </w:r>
      <w:r w:rsidR="006D249E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57CD1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Действие настоящего Договора продлевается на каждый последующий год, если ни одна из Сторон не заявит другой Стороне путем письменного уведомления за два месяца до окончания срока действия Договора о своем желании прекратить его действие. </w:t>
      </w:r>
    </w:p>
    <w:p w:rsidR="006D249E" w:rsidRPr="00180F2D" w:rsidRDefault="006D249E" w:rsidP="00C01134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По соглашению Сторон на</w:t>
      </w:r>
      <w:r w:rsidR="00275382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стоящий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75382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Договор может быть изменен или расторгнут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:rsidR="006D249E" w:rsidRPr="00180F2D" w:rsidRDefault="006D249E" w:rsidP="00C0113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Заключительные положения</w:t>
      </w:r>
    </w:p>
    <w:p w:rsidR="006D249E" w:rsidRPr="00180F2D" w:rsidRDefault="006D249E" w:rsidP="00C01134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Все изменения и дополнения к настоящему </w:t>
      </w:r>
      <w:r w:rsidR="0017313A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Договору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должны быть совершены в письменной форме и подписаны уполномоченными представителями Сторон. </w:t>
      </w:r>
    </w:p>
    <w:p w:rsidR="00A5427A" w:rsidRPr="00180F2D" w:rsidRDefault="00A5427A" w:rsidP="00C01134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Стороны обязуются письменно извещать друг друга о смене реквизитов, адресов и иных существенных изменениях. </w:t>
      </w:r>
    </w:p>
    <w:p w:rsidR="00A5427A" w:rsidRPr="00180F2D" w:rsidRDefault="006565FA" w:rsidP="00C01134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Настоящий</w:t>
      </w:r>
      <w:r w:rsidR="00A5427A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7313A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Договор составлен</w:t>
      </w:r>
      <w:r w:rsidR="00A5427A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двух экземплярах, имеющих равную юридическую силу, по одному для каждой из Сторон. </w:t>
      </w:r>
    </w:p>
    <w:p w:rsidR="00A5427A" w:rsidRPr="00180F2D" w:rsidRDefault="00A5427A" w:rsidP="00C01134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Во всем остальном, что не урегулировано настоящим </w:t>
      </w:r>
      <w:r w:rsidR="0017313A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Договором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Стороны руководствуются действующим законодательством Российской Федерации. </w:t>
      </w:r>
    </w:p>
    <w:p w:rsidR="00176655" w:rsidRPr="00180F2D" w:rsidRDefault="00176655" w:rsidP="00C0113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176655" w:rsidRPr="00180F2D" w:rsidSect="00EA651B">
          <w:pgSz w:w="11906" w:h="16838"/>
          <w:pgMar w:top="720" w:right="567" w:bottom="720" w:left="1134" w:header="709" w:footer="709" w:gutter="0"/>
          <w:cols w:space="708"/>
          <w:docGrid w:linePitch="360"/>
        </w:sectPr>
      </w:pPr>
    </w:p>
    <w:p w:rsidR="00AD33EB" w:rsidRPr="00180F2D" w:rsidRDefault="00AD33EB" w:rsidP="00C0113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AD33EB" w:rsidRPr="00180F2D" w:rsidSect="00EA651B">
          <w:type w:val="continuous"/>
          <w:pgSz w:w="11906" w:h="16838"/>
          <w:pgMar w:top="720" w:right="567" w:bottom="720" w:left="1134" w:header="709" w:footer="709" w:gutter="0"/>
          <w:cols w:space="708"/>
          <w:docGrid w:linePitch="360"/>
        </w:sectPr>
      </w:pPr>
    </w:p>
    <w:p w:rsidR="00A5427A" w:rsidRPr="00180F2D" w:rsidRDefault="00A5427A" w:rsidP="00C0113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Реквизиты и подписи Сторон</w:t>
      </w:r>
    </w:p>
    <w:p w:rsidR="00AD33EB" w:rsidRPr="00180F2D" w:rsidRDefault="00AD33EB" w:rsidP="00C01134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AD33EB" w:rsidRPr="00180F2D" w:rsidSect="00EA651B">
          <w:type w:val="continuous"/>
          <w:pgSz w:w="11906" w:h="16838"/>
          <w:pgMar w:top="720" w:right="567" w:bottom="720" w:left="1134" w:header="709" w:footer="709" w:gutter="0"/>
          <w:cols w:space="708"/>
          <w:docGrid w:linePitch="360"/>
        </w:sectPr>
      </w:pPr>
    </w:p>
    <w:p w:rsidR="0025038B" w:rsidRPr="00180F2D" w:rsidRDefault="0025038B" w:rsidP="00C01134">
      <w:pPr>
        <w:pStyle w:val="2"/>
        <w:rPr>
          <w:color w:val="000000" w:themeColor="text1"/>
          <w:sz w:val="20"/>
        </w:rPr>
      </w:pPr>
    </w:p>
    <w:p w:rsidR="005307ED" w:rsidRPr="00180F2D" w:rsidRDefault="005307ED" w:rsidP="00C01134">
      <w:pPr>
        <w:pStyle w:val="2"/>
        <w:tabs>
          <w:tab w:val="clear" w:pos="0"/>
        </w:tabs>
        <w:ind w:left="-567"/>
        <w:rPr>
          <w:color w:val="000000" w:themeColor="text1"/>
          <w:sz w:val="20"/>
        </w:rPr>
      </w:pPr>
      <w:r w:rsidRPr="00180F2D">
        <w:rPr>
          <w:color w:val="000000" w:themeColor="text1"/>
          <w:sz w:val="20"/>
        </w:rPr>
        <w:t>Университет:</w:t>
      </w:r>
    </w:p>
    <w:p w:rsidR="005307ED" w:rsidRPr="00180F2D" w:rsidRDefault="005307ED" w:rsidP="00C01134">
      <w:pPr>
        <w:pStyle w:val="2"/>
        <w:rPr>
          <w:color w:val="000000" w:themeColor="text1"/>
          <w:sz w:val="20"/>
        </w:rPr>
      </w:pPr>
    </w:p>
    <w:p w:rsidR="005307ED" w:rsidRPr="00180F2D" w:rsidRDefault="005307ED" w:rsidP="00C01134">
      <w:pPr>
        <w:pStyle w:val="2"/>
        <w:ind w:hanging="567"/>
        <w:rPr>
          <w:color w:val="000000" w:themeColor="text1"/>
          <w:sz w:val="20"/>
        </w:rPr>
      </w:pPr>
      <w:r w:rsidRPr="00180F2D">
        <w:rPr>
          <w:color w:val="000000" w:themeColor="text1"/>
          <w:sz w:val="20"/>
        </w:rPr>
        <w:t>664003, г. Иркутск, ул. Ленина, 11</w:t>
      </w:r>
    </w:p>
    <w:p w:rsidR="005307ED" w:rsidRPr="00180F2D" w:rsidRDefault="005307ED" w:rsidP="00C01134">
      <w:pPr>
        <w:pStyle w:val="2"/>
        <w:ind w:hanging="567"/>
        <w:rPr>
          <w:color w:val="000000" w:themeColor="text1"/>
          <w:sz w:val="20"/>
        </w:rPr>
      </w:pPr>
      <w:r w:rsidRPr="00180F2D">
        <w:rPr>
          <w:color w:val="000000" w:themeColor="text1"/>
          <w:sz w:val="20"/>
        </w:rPr>
        <w:t>ИНН 3808011538 КПП 380801001</w:t>
      </w:r>
    </w:p>
    <w:p w:rsidR="005307ED" w:rsidRPr="00180F2D" w:rsidRDefault="005307ED" w:rsidP="00C01134">
      <w:pPr>
        <w:pStyle w:val="2"/>
        <w:ind w:hanging="567"/>
        <w:rPr>
          <w:color w:val="000000" w:themeColor="text1"/>
          <w:sz w:val="20"/>
        </w:rPr>
      </w:pPr>
      <w:r w:rsidRPr="00180F2D">
        <w:rPr>
          <w:color w:val="000000" w:themeColor="text1"/>
          <w:sz w:val="20"/>
        </w:rPr>
        <w:t>УФК по Иркутской области</w:t>
      </w:r>
    </w:p>
    <w:p w:rsidR="00C06741" w:rsidRPr="00180F2D" w:rsidRDefault="006A4FBB" w:rsidP="00C01134">
      <w:pPr>
        <w:pStyle w:val="2"/>
        <w:ind w:hanging="567"/>
        <w:rPr>
          <w:color w:val="000000" w:themeColor="text1"/>
          <w:sz w:val="20"/>
        </w:rPr>
      </w:pPr>
      <w:r w:rsidRPr="00180F2D">
        <w:rPr>
          <w:color w:val="000000" w:themeColor="text1"/>
          <w:sz w:val="20"/>
        </w:rPr>
        <w:t>(ФГБОУ ВО «БГУ</w:t>
      </w:r>
      <w:r w:rsidR="005307ED" w:rsidRPr="00180F2D">
        <w:rPr>
          <w:color w:val="000000" w:themeColor="text1"/>
          <w:sz w:val="20"/>
        </w:rPr>
        <w:t>»</w:t>
      </w:r>
    </w:p>
    <w:p w:rsidR="005307ED" w:rsidRPr="00180F2D" w:rsidRDefault="00C06741" w:rsidP="00C01134">
      <w:pPr>
        <w:pStyle w:val="2"/>
        <w:ind w:hanging="567"/>
        <w:rPr>
          <w:color w:val="000000" w:themeColor="text1"/>
          <w:sz w:val="20"/>
        </w:rPr>
      </w:pPr>
      <w:r w:rsidRPr="00180F2D">
        <w:rPr>
          <w:color w:val="000000" w:themeColor="text1"/>
          <w:sz w:val="20"/>
        </w:rPr>
        <w:t>л/</w:t>
      </w:r>
      <w:proofErr w:type="spellStart"/>
      <w:r w:rsidRPr="00180F2D">
        <w:rPr>
          <w:color w:val="000000" w:themeColor="text1"/>
          <w:sz w:val="20"/>
        </w:rPr>
        <w:t>сч</w:t>
      </w:r>
      <w:proofErr w:type="spellEnd"/>
      <w:r w:rsidRPr="00180F2D">
        <w:rPr>
          <w:color w:val="000000" w:themeColor="text1"/>
          <w:sz w:val="20"/>
        </w:rPr>
        <w:t xml:space="preserve"> </w:t>
      </w:r>
      <w:r w:rsidR="006A4FBB" w:rsidRPr="00180F2D">
        <w:rPr>
          <w:color w:val="000000" w:themeColor="text1"/>
          <w:sz w:val="20"/>
        </w:rPr>
        <w:t>20346U95870</w:t>
      </w:r>
      <w:r w:rsidRPr="00180F2D">
        <w:rPr>
          <w:color w:val="000000" w:themeColor="text1"/>
          <w:sz w:val="20"/>
        </w:rPr>
        <w:t>)</w:t>
      </w:r>
    </w:p>
    <w:p w:rsidR="005307ED" w:rsidRPr="00180F2D" w:rsidRDefault="00C06741" w:rsidP="00C01134">
      <w:pPr>
        <w:pStyle w:val="2"/>
        <w:ind w:hanging="567"/>
        <w:rPr>
          <w:color w:val="000000" w:themeColor="text1"/>
          <w:sz w:val="20"/>
        </w:rPr>
      </w:pPr>
      <w:r w:rsidRPr="00180F2D">
        <w:rPr>
          <w:color w:val="000000" w:themeColor="text1"/>
          <w:sz w:val="20"/>
        </w:rPr>
        <w:t>р/</w:t>
      </w:r>
      <w:proofErr w:type="spellStart"/>
      <w:r w:rsidRPr="00180F2D">
        <w:rPr>
          <w:color w:val="000000" w:themeColor="text1"/>
          <w:sz w:val="20"/>
        </w:rPr>
        <w:t>сч</w:t>
      </w:r>
      <w:proofErr w:type="spellEnd"/>
      <w:r w:rsidR="00F05FA0" w:rsidRPr="00180F2D">
        <w:rPr>
          <w:sz w:val="20"/>
        </w:rPr>
        <w:t xml:space="preserve"> 40501810000002000001</w:t>
      </w:r>
    </w:p>
    <w:p w:rsidR="00631912" w:rsidRPr="00180F2D" w:rsidRDefault="00C06741" w:rsidP="00C01134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Банк получателя</w:t>
      </w:r>
      <w:r w:rsidR="00631912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:rsidR="00C06741" w:rsidRPr="00180F2D" w:rsidRDefault="00E73A20" w:rsidP="00C01134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ОТДЕЛЕНИЕ ИРКУТСК г. ИРКУТСК</w:t>
      </w:r>
    </w:p>
    <w:p w:rsidR="00C06741" w:rsidRPr="00180F2D" w:rsidRDefault="00C06741" w:rsidP="00C01134">
      <w:pPr>
        <w:spacing w:after="0" w:line="240" w:lineRule="auto"/>
        <w:ind w:hanging="567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БИК 042520001</w:t>
      </w:r>
    </w:p>
    <w:p w:rsidR="00F05FA0" w:rsidRPr="00180F2D" w:rsidRDefault="00F05FA0" w:rsidP="00C01134">
      <w:pPr>
        <w:spacing w:after="0" w:line="240" w:lineRule="auto"/>
        <w:ind w:hanging="567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ОКТМО:</w:t>
      </w:r>
      <w:r w:rsidRPr="00180F2D">
        <w:rPr>
          <w:sz w:val="20"/>
          <w:szCs w:val="20"/>
        </w:rPr>
        <w:t xml:space="preserve"> 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25701000 ОГРН: 1023801008648</w:t>
      </w:r>
    </w:p>
    <w:p w:rsidR="00CE62F8" w:rsidRDefault="00CE62F8" w:rsidP="00C01134">
      <w:pPr>
        <w:pStyle w:val="2"/>
        <w:ind w:hanging="567"/>
        <w:rPr>
          <w:color w:val="000000" w:themeColor="text1"/>
          <w:sz w:val="20"/>
        </w:rPr>
      </w:pPr>
    </w:p>
    <w:p w:rsidR="00CE62F8" w:rsidRDefault="00CE62F8" w:rsidP="00C01134">
      <w:pPr>
        <w:pStyle w:val="2"/>
        <w:ind w:hanging="567"/>
        <w:rPr>
          <w:color w:val="000000" w:themeColor="text1"/>
          <w:sz w:val="20"/>
        </w:rPr>
      </w:pPr>
    </w:p>
    <w:p w:rsidR="005307ED" w:rsidRPr="00180F2D" w:rsidRDefault="005307ED" w:rsidP="00C01134">
      <w:pPr>
        <w:pStyle w:val="2"/>
        <w:ind w:hanging="567"/>
        <w:rPr>
          <w:color w:val="000000" w:themeColor="text1"/>
          <w:sz w:val="20"/>
        </w:rPr>
      </w:pPr>
      <w:r w:rsidRPr="00180F2D">
        <w:rPr>
          <w:color w:val="000000" w:themeColor="text1"/>
          <w:sz w:val="20"/>
        </w:rPr>
        <w:t xml:space="preserve">Т.Г. Озерникова _____________________ </w:t>
      </w:r>
    </w:p>
    <w:p w:rsidR="0025038B" w:rsidRPr="00180F2D" w:rsidRDefault="005307ED" w:rsidP="00C01134">
      <w:pPr>
        <w:pStyle w:val="2"/>
        <w:rPr>
          <w:color w:val="000000" w:themeColor="text1"/>
          <w:sz w:val="20"/>
        </w:rPr>
      </w:pPr>
      <w:r w:rsidRPr="00180F2D">
        <w:rPr>
          <w:color w:val="000000" w:themeColor="text1"/>
          <w:sz w:val="20"/>
        </w:rPr>
        <w:t xml:space="preserve"> </w:t>
      </w:r>
      <w:r w:rsidRPr="00180F2D">
        <w:rPr>
          <w:color w:val="000000" w:themeColor="text1"/>
          <w:sz w:val="20"/>
        </w:rPr>
        <w:br w:type="column"/>
      </w:r>
    </w:p>
    <w:p w:rsidR="005307ED" w:rsidRPr="00180F2D" w:rsidRDefault="005307ED" w:rsidP="00C01134">
      <w:pPr>
        <w:pStyle w:val="2"/>
        <w:rPr>
          <w:color w:val="000000" w:themeColor="text1"/>
          <w:sz w:val="20"/>
        </w:rPr>
      </w:pPr>
      <w:r w:rsidRPr="00180F2D">
        <w:rPr>
          <w:color w:val="000000" w:themeColor="text1"/>
          <w:sz w:val="20"/>
        </w:rPr>
        <w:t xml:space="preserve">Организация: </w:t>
      </w:r>
    </w:p>
    <w:p w:rsidR="005307ED" w:rsidRPr="00180F2D" w:rsidRDefault="005307ED" w:rsidP="00C01134">
      <w:pPr>
        <w:pStyle w:val="2"/>
        <w:rPr>
          <w:color w:val="000000" w:themeColor="text1"/>
          <w:sz w:val="20"/>
        </w:rPr>
      </w:pPr>
    </w:p>
    <w:p w:rsidR="005307ED" w:rsidRPr="00180F2D" w:rsidRDefault="005307ED" w:rsidP="00C01134">
      <w:pPr>
        <w:pStyle w:val="2"/>
        <w:rPr>
          <w:color w:val="000000" w:themeColor="text1"/>
          <w:sz w:val="20"/>
        </w:rPr>
      </w:pPr>
    </w:p>
    <w:p w:rsidR="00276C8E" w:rsidRPr="00180F2D" w:rsidRDefault="00276C8E" w:rsidP="00C01134">
      <w:pPr>
        <w:pStyle w:val="2"/>
        <w:rPr>
          <w:color w:val="000000" w:themeColor="text1"/>
          <w:sz w:val="20"/>
        </w:rPr>
      </w:pPr>
    </w:p>
    <w:p w:rsidR="00276C8E" w:rsidRPr="00180F2D" w:rsidRDefault="00276C8E" w:rsidP="00C01134">
      <w:pPr>
        <w:pStyle w:val="2"/>
        <w:rPr>
          <w:color w:val="000000" w:themeColor="text1"/>
          <w:sz w:val="20"/>
        </w:rPr>
      </w:pPr>
    </w:p>
    <w:p w:rsidR="00276C8E" w:rsidRPr="00180F2D" w:rsidRDefault="00276C8E" w:rsidP="00C01134">
      <w:pPr>
        <w:pStyle w:val="2"/>
        <w:rPr>
          <w:color w:val="000000" w:themeColor="text1"/>
          <w:sz w:val="20"/>
        </w:rPr>
      </w:pPr>
    </w:p>
    <w:p w:rsidR="00276C8E" w:rsidRPr="00180F2D" w:rsidRDefault="00276C8E" w:rsidP="00C01134">
      <w:pPr>
        <w:pStyle w:val="2"/>
        <w:rPr>
          <w:color w:val="000000" w:themeColor="text1"/>
          <w:sz w:val="20"/>
        </w:rPr>
      </w:pPr>
    </w:p>
    <w:p w:rsidR="00276C8E" w:rsidRPr="00180F2D" w:rsidRDefault="00276C8E" w:rsidP="00C01134">
      <w:pPr>
        <w:pStyle w:val="2"/>
        <w:rPr>
          <w:color w:val="000000" w:themeColor="text1"/>
          <w:sz w:val="20"/>
        </w:rPr>
      </w:pPr>
    </w:p>
    <w:p w:rsidR="00276C8E" w:rsidRPr="00180F2D" w:rsidRDefault="00276C8E" w:rsidP="00C01134">
      <w:pPr>
        <w:pStyle w:val="2"/>
        <w:rPr>
          <w:color w:val="000000" w:themeColor="text1"/>
          <w:sz w:val="20"/>
        </w:rPr>
      </w:pPr>
    </w:p>
    <w:p w:rsidR="00276C8E" w:rsidRPr="00180F2D" w:rsidRDefault="00276C8E" w:rsidP="00C01134">
      <w:pPr>
        <w:pStyle w:val="2"/>
        <w:rPr>
          <w:color w:val="000000" w:themeColor="text1"/>
          <w:sz w:val="20"/>
        </w:rPr>
      </w:pPr>
    </w:p>
    <w:p w:rsidR="00276C8E" w:rsidRPr="00180F2D" w:rsidRDefault="00276C8E" w:rsidP="00C01134">
      <w:pPr>
        <w:pStyle w:val="2"/>
        <w:rPr>
          <w:color w:val="000000" w:themeColor="text1"/>
          <w:sz w:val="20"/>
        </w:rPr>
      </w:pPr>
    </w:p>
    <w:p w:rsidR="00F05FA0" w:rsidRPr="00180F2D" w:rsidRDefault="00F05FA0" w:rsidP="00C01134">
      <w:pPr>
        <w:pStyle w:val="2"/>
        <w:rPr>
          <w:color w:val="000000" w:themeColor="text1"/>
          <w:sz w:val="20"/>
        </w:rPr>
      </w:pPr>
    </w:p>
    <w:p w:rsidR="004E344E" w:rsidRDefault="004E344E" w:rsidP="00C01134">
      <w:pPr>
        <w:pStyle w:val="2"/>
        <w:rPr>
          <w:color w:val="000000" w:themeColor="text1"/>
          <w:sz w:val="20"/>
        </w:rPr>
      </w:pPr>
    </w:p>
    <w:p w:rsidR="004E344E" w:rsidRDefault="004E344E" w:rsidP="00C01134">
      <w:pPr>
        <w:pStyle w:val="2"/>
        <w:rPr>
          <w:color w:val="000000" w:themeColor="text1"/>
          <w:sz w:val="20"/>
        </w:rPr>
      </w:pPr>
    </w:p>
    <w:p w:rsidR="005307ED" w:rsidRPr="00180F2D" w:rsidRDefault="005307ED" w:rsidP="00C01134">
      <w:pPr>
        <w:pStyle w:val="2"/>
        <w:rPr>
          <w:color w:val="000000" w:themeColor="text1"/>
          <w:sz w:val="20"/>
        </w:rPr>
        <w:sectPr w:rsidR="005307ED" w:rsidRPr="00180F2D" w:rsidSect="004D4F63">
          <w:type w:val="continuous"/>
          <w:pgSz w:w="11906" w:h="16838"/>
          <w:pgMar w:top="1134" w:right="850" w:bottom="851" w:left="1701" w:header="708" w:footer="708" w:gutter="0"/>
          <w:cols w:num="2" w:space="708"/>
          <w:titlePg/>
          <w:docGrid w:linePitch="360"/>
        </w:sectPr>
      </w:pPr>
      <w:r w:rsidRPr="00180F2D">
        <w:rPr>
          <w:color w:val="000000" w:themeColor="text1"/>
          <w:sz w:val="20"/>
        </w:rPr>
        <w:t xml:space="preserve">И.О. Фамилия </w:t>
      </w:r>
      <w:r w:rsidR="00631912" w:rsidRPr="00180F2D">
        <w:rPr>
          <w:color w:val="000000" w:themeColor="text1"/>
          <w:sz w:val="20"/>
        </w:rPr>
        <w:t>_____________________</w:t>
      </w:r>
    </w:p>
    <w:p w:rsidR="005307ED" w:rsidRPr="00180F2D" w:rsidRDefault="005307ED" w:rsidP="00C01134">
      <w:pPr>
        <w:pStyle w:val="2"/>
        <w:rPr>
          <w:color w:val="000000" w:themeColor="text1"/>
          <w:sz w:val="20"/>
        </w:rPr>
      </w:pPr>
      <w:r w:rsidRPr="00180F2D">
        <w:rPr>
          <w:color w:val="000000" w:themeColor="text1"/>
          <w:sz w:val="20"/>
        </w:rPr>
        <w:t xml:space="preserve">СОГЛАСОВАНО: </w:t>
      </w:r>
    </w:p>
    <w:p w:rsidR="002C6BD0" w:rsidRPr="00180F2D" w:rsidRDefault="002C6BD0" w:rsidP="00C01134">
      <w:pPr>
        <w:pStyle w:val="2"/>
        <w:rPr>
          <w:color w:val="000000" w:themeColor="text1"/>
          <w:sz w:val="20"/>
        </w:rPr>
      </w:pPr>
    </w:p>
    <w:p w:rsidR="00631912" w:rsidRPr="00180F2D" w:rsidRDefault="005307ED" w:rsidP="00C01134">
      <w:pPr>
        <w:pStyle w:val="2"/>
        <w:rPr>
          <w:color w:val="000000" w:themeColor="text1"/>
          <w:sz w:val="20"/>
        </w:rPr>
      </w:pPr>
      <w:r w:rsidRPr="00180F2D">
        <w:rPr>
          <w:color w:val="000000" w:themeColor="text1"/>
          <w:sz w:val="20"/>
        </w:rPr>
        <w:t>Заведующ</w:t>
      </w:r>
      <w:r w:rsidR="00B51A2B">
        <w:rPr>
          <w:color w:val="000000" w:themeColor="text1"/>
          <w:sz w:val="20"/>
        </w:rPr>
        <w:t>ая</w:t>
      </w:r>
      <w:r w:rsidRPr="00180F2D">
        <w:rPr>
          <w:color w:val="000000" w:themeColor="text1"/>
          <w:sz w:val="20"/>
        </w:rPr>
        <w:t xml:space="preserve"> кафедрой </w:t>
      </w:r>
      <w:r w:rsidR="00B51A2B">
        <w:rPr>
          <w:color w:val="000000" w:themeColor="text1"/>
          <w:sz w:val="20"/>
        </w:rPr>
        <w:t>экономики труда и управления персоналом</w:t>
      </w:r>
      <w:r w:rsidRPr="00180F2D">
        <w:rPr>
          <w:color w:val="000000" w:themeColor="text1"/>
          <w:sz w:val="20"/>
        </w:rPr>
        <w:tab/>
      </w:r>
      <w:r w:rsidR="00631912" w:rsidRPr="00180F2D">
        <w:rPr>
          <w:color w:val="000000" w:themeColor="text1"/>
          <w:sz w:val="20"/>
        </w:rPr>
        <w:t>______________</w:t>
      </w:r>
      <w:r w:rsidRPr="00180F2D">
        <w:rPr>
          <w:color w:val="000000" w:themeColor="text1"/>
          <w:sz w:val="20"/>
        </w:rPr>
        <w:tab/>
        <w:t xml:space="preserve"> </w:t>
      </w:r>
      <w:r w:rsidR="007379B9">
        <w:rPr>
          <w:color w:val="000000" w:themeColor="text1"/>
          <w:sz w:val="20"/>
        </w:rPr>
        <w:t>А.В. Скавитин</w:t>
      </w:r>
    </w:p>
    <w:p w:rsidR="008169E1" w:rsidRDefault="00631912" w:rsidP="00C01134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</w:t>
      </w:r>
      <w:r w:rsidR="008169E1">
        <w:rPr>
          <w:rFonts w:ascii="Times New Roman" w:hAnsi="Times New Roman" w:cs="Times New Roman"/>
          <w:color w:val="000000" w:themeColor="text1"/>
          <w:sz w:val="20"/>
          <w:szCs w:val="20"/>
        </w:rPr>
        <w:br w:type="page"/>
      </w:r>
    </w:p>
    <w:p w:rsidR="008169E1" w:rsidRPr="008169E1" w:rsidRDefault="008169E1" w:rsidP="008169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9E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:rsidR="008169E1" w:rsidRPr="008169E1" w:rsidRDefault="008169E1" w:rsidP="008169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9E1">
        <w:rPr>
          <w:rFonts w:ascii="Times New Roman" w:eastAsia="Times New Roman" w:hAnsi="Times New Roman" w:cs="Times New Roman"/>
          <w:sz w:val="20"/>
          <w:szCs w:val="20"/>
          <w:lang w:eastAsia="ru-RU"/>
        </w:rPr>
        <w:t>к договору на проведение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169E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практики студентов</w:t>
      </w:r>
    </w:p>
    <w:p w:rsidR="008169E1" w:rsidRPr="008169E1" w:rsidRDefault="008169E1" w:rsidP="008169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69E1" w:rsidRPr="008169E1" w:rsidRDefault="008169E1" w:rsidP="008169E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6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ПРОХОЖДЕНИЯ ПРАКТИКИ</w:t>
      </w:r>
    </w:p>
    <w:p w:rsidR="008169E1" w:rsidRPr="008169E1" w:rsidRDefault="008169E1" w:rsidP="008169E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52" w:type="pct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6"/>
        <w:gridCol w:w="1524"/>
        <w:gridCol w:w="593"/>
        <w:gridCol w:w="741"/>
        <w:gridCol w:w="1186"/>
        <w:gridCol w:w="1186"/>
        <w:gridCol w:w="4705"/>
      </w:tblGrid>
      <w:tr w:rsidR="008169E1" w:rsidRPr="008169E1" w:rsidTr="00514B43">
        <w:tc>
          <w:tcPr>
            <w:tcW w:w="351" w:type="dxa"/>
            <w:vMerge w:val="restart"/>
            <w:vAlign w:val="center"/>
          </w:tcPr>
          <w:p w:rsidR="008169E1" w:rsidRPr="008169E1" w:rsidRDefault="008169E1" w:rsidP="008169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458" w:type="dxa"/>
            <w:vMerge w:val="restart"/>
            <w:vAlign w:val="center"/>
          </w:tcPr>
          <w:p w:rsidR="008169E1" w:rsidRPr="008169E1" w:rsidRDefault="008169E1" w:rsidP="008169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Направление подготовки </w:t>
            </w:r>
            <w:r w:rsidRPr="00816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816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бакалавриата</w:t>
            </w:r>
            <w:proofErr w:type="spellEnd"/>
          </w:p>
        </w:tc>
        <w:tc>
          <w:tcPr>
            <w:tcW w:w="567" w:type="dxa"/>
            <w:vMerge w:val="restart"/>
            <w:vAlign w:val="center"/>
          </w:tcPr>
          <w:p w:rsidR="008169E1" w:rsidRPr="008169E1" w:rsidRDefault="008169E1" w:rsidP="008169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709" w:type="dxa"/>
            <w:vMerge w:val="restart"/>
            <w:vAlign w:val="center"/>
          </w:tcPr>
          <w:p w:rsidR="008169E1" w:rsidRPr="008169E1" w:rsidRDefault="008169E1" w:rsidP="008169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2268" w:type="dxa"/>
            <w:gridSpan w:val="2"/>
            <w:vAlign w:val="center"/>
          </w:tcPr>
          <w:p w:rsidR="008169E1" w:rsidRPr="008169E1" w:rsidRDefault="008169E1" w:rsidP="008169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прохождения</w:t>
            </w:r>
            <w:r w:rsidRPr="00816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практики</w:t>
            </w:r>
          </w:p>
        </w:tc>
        <w:tc>
          <w:tcPr>
            <w:tcW w:w="4500" w:type="dxa"/>
            <w:vMerge w:val="restart"/>
            <w:vAlign w:val="center"/>
          </w:tcPr>
          <w:p w:rsidR="008169E1" w:rsidRPr="008169E1" w:rsidRDefault="008169E1" w:rsidP="008169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Примечание:</w:t>
            </w:r>
          </w:p>
          <w:p w:rsidR="008169E1" w:rsidRPr="008169E1" w:rsidRDefault="008169E1" w:rsidP="008169E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9E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Практикант - </w:t>
            </w:r>
            <w:proofErr w:type="spellStart"/>
            <w:r w:rsidRPr="008169E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Северухина</w:t>
            </w:r>
            <w:proofErr w:type="spellEnd"/>
            <w:r w:rsidRPr="008169E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Наталья Петровна</w:t>
            </w:r>
            <w:r w:rsidRPr="00816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8169E1" w:rsidRPr="008169E1" w:rsidRDefault="008169E1" w:rsidP="008169E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16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студентка гр. ЗУП-13</w:t>
            </w:r>
          </w:p>
        </w:tc>
      </w:tr>
      <w:tr w:rsidR="008169E1" w:rsidRPr="008169E1" w:rsidTr="00514B43">
        <w:tc>
          <w:tcPr>
            <w:tcW w:w="351" w:type="dxa"/>
            <w:vMerge/>
            <w:vAlign w:val="center"/>
          </w:tcPr>
          <w:p w:rsidR="008169E1" w:rsidRPr="008169E1" w:rsidRDefault="008169E1" w:rsidP="008169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vMerge/>
            <w:vAlign w:val="center"/>
          </w:tcPr>
          <w:p w:rsidR="008169E1" w:rsidRPr="008169E1" w:rsidRDefault="008169E1" w:rsidP="008169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8169E1" w:rsidRPr="008169E1" w:rsidRDefault="008169E1" w:rsidP="008169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8169E1" w:rsidRPr="008169E1" w:rsidRDefault="008169E1" w:rsidP="008169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169E1" w:rsidRPr="008169E1" w:rsidRDefault="008169E1" w:rsidP="008169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1134" w:type="dxa"/>
            <w:vAlign w:val="center"/>
          </w:tcPr>
          <w:p w:rsidR="008169E1" w:rsidRPr="008169E1" w:rsidRDefault="008169E1" w:rsidP="008169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Окончание</w:t>
            </w:r>
          </w:p>
        </w:tc>
        <w:tc>
          <w:tcPr>
            <w:tcW w:w="4500" w:type="dxa"/>
            <w:vMerge/>
          </w:tcPr>
          <w:p w:rsidR="008169E1" w:rsidRPr="008169E1" w:rsidRDefault="008169E1" w:rsidP="008169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69E1" w:rsidRPr="008169E1" w:rsidTr="00514B43">
        <w:trPr>
          <w:trHeight w:val="284"/>
        </w:trPr>
        <w:tc>
          <w:tcPr>
            <w:tcW w:w="351" w:type="dxa"/>
            <w:vAlign w:val="center"/>
          </w:tcPr>
          <w:p w:rsidR="008169E1" w:rsidRPr="008169E1" w:rsidRDefault="008169E1" w:rsidP="008169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8" w:type="dxa"/>
            <w:vAlign w:val="center"/>
          </w:tcPr>
          <w:p w:rsidR="008169E1" w:rsidRPr="008169E1" w:rsidRDefault="008169E1" w:rsidP="008169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персоналом</w:t>
            </w:r>
          </w:p>
        </w:tc>
        <w:tc>
          <w:tcPr>
            <w:tcW w:w="567" w:type="dxa"/>
            <w:vAlign w:val="center"/>
          </w:tcPr>
          <w:p w:rsidR="008169E1" w:rsidRPr="008169E1" w:rsidRDefault="008169E1" w:rsidP="008169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169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8169E1" w:rsidRPr="008169E1" w:rsidRDefault="008169E1" w:rsidP="008169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8169E1" w:rsidRPr="008169E1" w:rsidRDefault="008169E1" w:rsidP="008169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16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8169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  <w:r w:rsidRPr="00816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.03.2016</w:t>
            </w:r>
          </w:p>
        </w:tc>
        <w:tc>
          <w:tcPr>
            <w:tcW w:w="1134" w:type="dxa"/>
            <w:vAlign w:val="center"/>
          </w:tcPr>
          <w:p w:rsidR="008169E1" w:rsidRPr="008169E1" w:rsidRDefault="008169E1" w:rsidP="008169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16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169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816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.03.2016</w:t>
            </w:r>
          </w:p>
        </w:tc>
        <w:tc>
          <w:tcPr>
            <w:tcW w:w="4500" w:type="dxa"/>
            <w:vAlign w:val="center"/>
          </w:tcPr>
          <w:p w:rsidR="008169E1" w:rsidRPr="008169E1" w:rsidRDefault="008169E1" w:rsidP="008169E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практика (практика по получению первичных профессиональных умений и навыков):</w:t>
            </w:r>
            <w:r w:rsidRPr="00816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 недели по 4 часа в рабочий день</w:t>
            </w:r>
          </w:p>
        </w:tc>
      </w:tr>
    </w:tbl>
    <w:p w:rsidR="00C5321C" w:rsidRPr="00180F2D" w:rsidRDefault="00C5321C" w:rsidP="00C01134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C5321C" w:rsidRPr="00180F2D" w:rsidSect="005307ED">
      <w:type w:val="continuous"/>
      <w:pgSz w:w="11906" w:h="16838"/>
      <w:pgMar w:top="720" w:right="567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00455"/>
    <w:multiLevelType w:val="multilevel"/>
    <w:tmpl w:val="1414876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3FD104E"/>
    <w:multiLevelType w:val="multilevel"/>
    <w:tmpl w:val="4EEE81E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90C"/>
    <w:rsid w:val="00033C10"/>
    <w:rsid w:val="00036ED6"/>
    <w:rsid w:val="00051738"/>
    <w:rsid w:val="00061CA8"/>
    <w:rsid w:val="000A235A"/>
    <w:rsid w:val="000A252A"/>
    <w:rsid w:val="00145E15"/>
    <w:rsid w:val="0017313A"/>
    <w:rsid w:val="00176655"/>
    <w:rsid w:val="00180F2D"/>
    <w:rsid w:val="001C08C4"/>
    <w:rsid w:val="001E3E7F"/>
    <w:rsid w:val="00220DBD"/>
    <w:rsid w:val="0025038B"/>
    <w:rsid w:val="00253637"/>
    <w:rsid w:val="00275382"/>
    <w:rsid w:val="00276C8E"/>
    <w:rsid w:val="0028105B"/>
    <w:rsid w:val="002C6BD0"/>
    <w:rsid w:val="00325932"/>
    <w:rsid w:val="00362F0C"/>
    <w:rsid w:val="003F1FFE"/>
    <w:rsid w:val="0043536E"/>
    <w:rsid w:val="00465CA7"/>
    <w:rsid w:val="00497DDC"/>
    <w:rsid w:val="004B6612"/>
    <w:rsid w:val="004D2489"/>
    <w:rsid w:val="004E344E"/>
    <w:rsid w:val="005307ED"/>
    <w:rsid w:val="0054451A"/>
    <w:rsid w:val="0055266B"/>
    <w:rsid w:val="00556B7C"/>
    <w:rsid w:val="00557CA2"/>
    <w:rsid w:val="00557CD1"/>
    <w:rsid w:val="005709D9"/>
    <w:rsid w:val="005C3F5C"/>
    <w:rsid w:val="005F1E1A"/>
    <w:rsid w:val="00631912"/>
    <w:rsid w:val="006565FA"/>
    <w:rsid w:val="006822CC"/>
    <w:rsid w:val="006A4FBB"/>
    <w:rsid w:val="006A6112"/>
    <w:rsid w:val="006D249E"/>
    <w:rsid w:val="00711D67"/>
    <w:rsid w:val="007379B9"/>
    <w:rsid w:val="00753FAD"/>
    <w:rsid w:val="00772275"/>
    <w:rsid w:val="007841FF"/>
    <w:rsid w:val="007D3D7E"/>
    <w:rsid w:val="007F190C"/>
    <w:rsid w:val="008169E1"/>
    <w:rsid w:val="008205BF"/>
    <w:rsid w:val="008A2C36"/>
    <w:rsid w:val="008B4B65"/>
    <w:rsid w:val="009526D1"/>
    <w:rsid w:val="00990C1F"/>
    <w:rsid w:val="00995DA3"/>
    <w:rsid w:val="009A55E6"/>
    <w:rsid w:val="009B5320"/>
    <w:rsid w:val="009C5C12"/>
    <w:rsid w:val="009E25C1"/>
    <w:rsid w:val="00A06B05"/>
    <w:rsid w:val="00A27D64"/>
    <w:rsid w:val="00A5427A"/>
    <w:rsid w:val="00AB350A"/>
    <w:rsid w:val="00AD33EB"/>
    <w:rsid w:val="00B04810"/>
    <w:rsid w:val="00B274E8"/>
    <w:rsid w:val="00B30C41"/>
    <w:rsid w:val="00B51A2B"/>
    <w:rsid w:val="00B51AAA"/>
    <w:rsid w:val="00B55EAA"/>
    <w:rsid w:val="00B61DBB"/>
    <w:rsid w:val="00B90D32"/>
    <w:rsid w:val="00BB2EA5"/>
    <w:rsid w:val="00BD2B2A"/>
    <w:rsid w:val="00BF54E7"/>
    <w:rsid w:val="00C01134"/>
    <w:rsid w:val="00C01367"/>
    <w:rsid w:val="00C06741"/>
    <w:rsid w:val="00C40379"/>
    <w:rsid w:val="00C5321C"/>
    <w:rsid w:val="00C6277E"/>
    <w:rsid w:val="00C65BF1"/>
    <w:rsid w:val="00C93F08"/>
    <w:rsid w:val="00CC05DC"/>
    <w:rsid w:val="00CE4B0C"/>
    <w:rsid w:val="00CE62F8"/>
    <w:rsid w:val="00CE7DAA"/>
    <w:rsid w:val="00D35825"/>
    <w:rsid w:val="00D8287E"/>
    <w:rsid w:val="00DD1F6B"/>
    <w:rsid w:val="00E000AE"/>
    <w:rsid w:val="00E73A20"/>
    <w:rsid w:val="00E74108"/>
    <w:rsid w:val="00EA084A"/>
    <w:rsid w:val="00EA651B"/>
    <w:rsid w:val="00F05FA0"/>
    <w:rsid w:val="00F56630"/>
    <w:rsid w:val="00F61DE9"/>
    <w:rsid w:val="00F703A6"/>
    <w:rsid w:val="00F93C88"/>
    <w:rsid w:val="00FA6F2F"/>
    <w:rsid w:val="00FB0AC7"/>
    <w:rsid w:val="00FC4B63"/>
    <w:rsid w:val="00FD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F421B6-540F-41DE-BB2F-2185B0F0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5BF"/>
    <w:pPr>
      <w:ind w:left="720"/>
      <w:contextualSpacing/>
    </w:pPr>
  </w:style>
  <w:style w:type="paragraph" w:styleId="2">
    <w:name w:val="Body Text 2"/>
    <w:basedOn w:val="a"/>
    <w:link w:val="20"/>
    <w:rsid w:val="005307ED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307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1F6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1F6B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0DC578-2B9E-49D0-9E10-EA5425A33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BSUE</Company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MityaninaTA</dc:creator>
  <cp:keywords/>
  <dc:description/>
  <cp:lastModifiedBy>Клюжева Ольга Юрьевна</cp:lastModifiedBy>
  <cp:revision>5</cp:revision>
  <cp:lastPrinted>2016-11-10T06:48:00Z</cp:lastPrinted>
  <dcterms:created xsi:type="dcterms:W3CDTF">2016-11-10T06:50:00Z</dcterms:created>
  <dcterms:modified xsi:type="dcterms:W3CDTF">2017-12-05T05:56:00Z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-784947187</vt:i4>
  </property>
  <property fmtid="{D5CDD505-2E9C-101B-9397-08002B2CF9AE}" pid="3" name="_NewReviewCycle">
    <vt:lpwstr/>
  </property>
  <property fmtid="{D5CDD505-2E9C-101B-9397-08002B2CF9AE}" pid="4" name="_EmailSubject">
    <vt:lpwstr>Договоры на практику</vt:lpwstr>
  </property>
  <property fmtid="{D5CDD505-2E9C-101B-9397-08002B2CF9AE}" pid="5" name="_AuthorEmail">
    <vt:lpwstr>OrlovaNM@bgu.ru</vt:lpwstr>
  </property>
  <property fmtid="{D5CDD505-2E9C-101B-9397-08002B2CF9AE}" pid="6" name="_AuthorEmailDisplayName">
    <vt:lpwstr>Орлова Нина Михайловна</vt:lpwstr>
  </property>
  <property fmtid="{D5CDD505-2E9C-101B-9397-08002B2CF9AE}" pid="7" name="_PreviousAdHocReviewCycleID">
    <vt:i4>2074666653</vt:i4>
  </property>
  <property fmtid="{D5CDD505-2E9C-101B-9397-08002B2CF9AE}" pid="8" name="_ReviewingToolsShownOnce">
    <vt:lpwstr/>
  </property>
</Properties>
</file>